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45A" w:rsidRPr="00301B97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TER</w:t>
      </w:r>
      <w:r w:rsidR="001D06AA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MÍNY INTERKROSOVÝCH SOUTĚŽÍ 2022</w:t>
      </w: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/202</w:t>
      </w:r>
      <w:r w:rsidR="001D06AA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3</w:t>
      </w:r>
      <w:bookmarkStart w:id="0" w:name="_GoBack"/>
      <w:bookmarkEnd w:id="0"/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</w:p>
    <w:p w:rsidR="00301B97" w:rsidRPr="003A4E9C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70C0"/>
          <w:sz w:val="32"/>
          <w:szCs w:val="32"/>
          <w:u w:val="single"/>
          <w:lang w:eastAsia="cs-CZ"/>
        </w:rPr>
      </w:pPr>
      <w:r w:rsidRPr="003A4E9C">
        <w:rPr>
          <w:rFonts w:ascii="Tahoma" w:eastAsia="Times New Roman" w:hAnsi="Tahoma" w:cs="Tahoma"/>
          <w:b/>
          <w:bCs/>
          <w:color w:val="0070C0"/>
          <w:sz w:val="32"/>
          <w:szCs w:val="32"/>
          <w:u w:val="single"/>
          <w:lang w:eastAsia="cs-CZ"/>
        </w:rPr>
        <w:t>Dětské t</w:t>
      </w:r>
      <w:r w:rsidR="00301B97" w:rsidRPr="003A4E9C">
        <w:rPr>
          <w:rFonts w:ascii="Tahoma" w:eastAsia="Times New Roman" w:hAnsi="Tahoma" w:cs="Tahoma"/>
          <w:b/>
          <w:bCs/>
          <w:color w:val="0070C0"/>
          <w:sz w:val="32"/>
          <w:szCs w:val="32"/>
          <w:u w:val="single"/>
          <w:lang w:eastAsia="cs-CZ"/>
        </w:rPr>
        <w:t>urnaje na ZŠ Mendelova</w:t>
      </w:r>
    </w:p>
    <w:p w:rsidR="003E545A" w:rsidRPr="00301B97" w:rsidRDefault="001D06A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(vždy od 8:30 až do </w:t>
      </w:r>
      <w:r w:rsidR="00301B97"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="00301B97"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:30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– podle potřeby turnaje</w:t>
      </w:r>
      <w:r w:rsidR="00301B97"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)</w:t>
      </w:r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u w:val="single"/>
          <w:lang w:eastAsia="cs-CZ"/>
        </w:rPr>
      </w:pPr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</w:t>
      </w:r>
      <w:r w:rsidR="001D06AA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</w:t>
      </w:r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22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proofErr w:type="gramStart"/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23.10.2022</w:t>
      </w:r>
      <w:proofErr w:type="gramEnd"/>
    </w:p>
    <w:p w:rsid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12.-</w:t>
      </w:r>
      <w:proofErr w:type="gramStart"/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13.11.2022</w:t>
      </w:r>
      <w:proofErr w:type="gramEnd"/>
    </w:p>
    <w:p w:rsidR="001D06AA" w:rsidRPr="008A1AAC" w:rsidRDefault="001D06AA" w:rsidP="001D06A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i/>
          <w:color w:val="000000" w:themeColor="text1"/>
          <w:sz w:val="18"/>
          <w:szCs w:val="18"/>
          <w:highlight w:val="yellow"/>
          <w:lang w:eastAsia="cs-CZ"/>
        </w:rPr>
      </w:pPr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26.-</w:t>
      </w:r>
      <w:proofErr w:type="gram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27.11.2022</w:t>
      </w:r>
      <w:proofErr w:type="gram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 dětský </w:t>
      </w:r>
      <w:proofErr w:type="spell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boxlakros</w:t>
      </w:r>
      <w:proofErr w:type="spell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hala JM</w:t>
      </w:r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10.-</w:t>
      </w:r>
      <w:proofErr w:type="gramStart"/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11.12.2022</w:t>
      </w:r>
      <w:proofErr w:type="gramEnd"/>
    </w:p>
    <w:p w:rsidR="001D06AA" w:rsidRPr="008A1AAC" w:rsidRDefault="001D06AA" w:rsidP="001D06A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i/>
          <w:color w:val="000000" w:themeColor="text1"/>
          <w:sz w:val="18"/>
          <w:szCs w:val="18"/>
          <w:highlight w:val="yellow"/>
          <w:lang w:eastAsia="cs-CZ"/>
        </w:rPr>
      </w:pPr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17.-</w:t>
      </w:r>
      <w:proofErr w:type="gram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18.12.2022</w:t>
      </w:r>
      <w:proofErr w:type="gram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 dětský </w:t>
      </w:r>
      <w:proofErr w:type="spell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boxlakros</w:t>
      </w:r>
      <w:proofErr w:type="spell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hala JM</w:t>
      </w:r>
    </w:p>
    <w:p w:rsidR="003E545A" w:rsidRPr="003E545A" w:rsidRDefault="001D06A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2023</w:t>
      </w:r>
    </w:p>
    <w:p w:rsid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21.-</w:t>
      </w:r>
      <w:proofErr w:type="gramStart"/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22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.1.2023</w:t>
      </w:r>
      <w:proofErr w:type="gramEnd"/>
    </w:p>
    <w:p w:rsidR="001D06AA" w:rsidRPr="008A1AAC" w:rsidRDefault="001D06AA" w:rsidP="001D06A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i/>
          <w:color w:val="000000" w:themeColor="text1"/>
          <w:sz w:val="18"/>
          <w:szCs w:val="18"/>
          <w:highlight w:val="yellow"/>
          <w:lang w:eastAsia="cs-CZ"/>
        </w:rPr>
      </w:pPr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14.-</w:t>
      </w:r>
      <w:proofErr w:type="gram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15.1.2023</w:t>
      </w:r>
      <w:proofErr w:type="gram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 dětský </w:t>
      </w:r>
      <w:proofErr w:type="spell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boxlakros</w:t>
      </w:r>
      <w:proofErr w:type="spell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hala JM</w:t>
      </w:r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4.-</w:t>
      </w:r>
      <w:proofErr w:type="gramStart"/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5.3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.2023</w:t>
      </w:r>
      <w:proofErr w:type="gramEnd"/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</w:p>
    <w:p w:rsidR="001D06AA" w:rsidRPr="008A1AAC" w:rsidRDefault="001D06AA" w:rsidP="001D06A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i/>
          <w:color w:val="000000" w:themeColor="text1"/>
          <w:sz w:val="18"/>
          <w:szCs w:val="18"/>
          <w:highlight w:val="yellow"/>
          <w:lang w:eastAsia="cs-CZ"/>
        </w:rPr>
      </w:pPr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18.-</w:t>
      </w:r>
      <w:proofErr w:type="gram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19.2.2023</w:t>
      </w:r>
      <w:proofErr w:type="gram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 dětský </w:t>
      </w:r>
      <w:proofErr w:type="spellStart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>boxlakros</w:t>
      </w:r>
      <w:proofErr w:type="spellEnd"/>
      <w:r w:rsidRPr="008A1AAC">
        <w:rPr>
          <w:rFonts w:ascii="Tahoma" w:eastAsia="Times New Roman" w:hAnsi="Tahoma" w:cs="Tahoma"/>
          <w:bCs/>
          <w:i/>
          <w:color w:val="000000" w:themeColor="text1"/>
          <w:sz w:val="18"/>
          <w:szCs w:val="18"/>
          <w:highlight w:val="yellow"/>
          <w:lang w:eastAsia="cs-CZ"/>
        </w:rPr>
        <w:t xml:space="preserve"> hala JM</w:t>
      </w:r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1.-</w:t>
      </w:r>
      <w:proofErr w:type="gramStart"/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2.4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.2023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29.-</w:t>
      </w:r>
      <w:proofErr w:type="gramStart"/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30.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4.2023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27.-</w:t>
      </w:r>
      <w:proofErr w:type="gramStart"/>
      <w:r w:rsidR="008A1AAC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28.</w:t>
      </w:r>
      <w:r w:rsidR="001D06A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5.2023</w:t>
      </w:r>
      <w:proofErr w:type="gramEnd"/>
    </w:p>
    <w:p w:rsidR="003E545A" w:rsidRDefault="003E545A">
      <w:pPr>
        <w:rPr>
          <w:rFonts w:ascii="Tahoma" w:hAnsi="Tahoma" w:cs="Tahoma"/>
          <w:b/>
          <w:color w:val="000000" w:themeColor="text1"/>
          <w:sz w:val="24"/>
          <w:szCs w:val="24"/>
          <w:u w:val="single"/>
        </w:rPr>
      </w:pPr>
    </w:p>
    <w:p w:rsidR="003A4E9C" w:rsidRDefault="003A4E9C">
      <w:pPr>
        <w:rPr>
          <w:rFonts w:ascii="Tahoma" w:hAnsi="Tahoma" w:cs="Tahoma"/>
          <w:b/>
          <w:color w:val="000000" w:themeColor="text1"/>
          <w:sz w:val="24"/>
          <w:szCs w:val="24"/>
          <w:u w:val="single"/>
        </w:rPr>
      </w:pPr>
    </w:p>
    <w:p w:rsidR="003A4E9C" w:rsidRDefault="003A4E9C" w:rsidP="003A4E9C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70C0"/>
          <w:sz w:val="32"/>
          <w:szCs w:val="32"/>
          <w:u w:val="single"/>
          <w:lang w:eastAsia="cs-CZ"/>
        </w:rPr>
      </w:pPr>
      <w:r>
        <w:rPr>
          <w:rFonts w:ascii="Tahoma" w:eastAsia="Times New Roman" w:hAnsi="Tahoma" w:cs="Tahoma"/>
          <w:b/>
          <w:bCs/>
          <w:color w:val="0070C0"/>
          <w:sz w:val="32"/>
          <w:szCs w:val="32"/>
          <w:u w:val="single"/>
          <w:lang w:eastAsia="cs-CZ"/>
        </w:rPr>
        <w:t>INTERKROSOVÁ LIGA DOSPĚLÝCH (nad 15 let):</w:t>
      </w:r>
    </w:p>
    <w:p w:rsidR="003A4E9C" w:rsidRPr="003A4E9C" w:rsidRDefault="003A4E9C" w:rsidP="003A4E9C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70C0"/>
          <w:sz w:val="16"/>
          <w:szCs w:val="16"/>
          <w:u w:val="single"/>
          <w:lang w:eastAsia="cs-CZ"/>
        </w:rPr>
      </w:pPr>
    </w:p>
    <w:p w:rsidR="00301B97" w:rsidRPr="00301B97" w:rsidRDefault="00301B97" w:rsidP="00301B97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proofErr w:type="gramStart"/>
      <w:r w:rsidRPr="003A4E9C">
        <w:rPr>
          <w:rFonts w:ascii="Tahoma" w:hAnsi="Tahoma" w:cs="Tahoma"/>
          <w:b/>
          <w:sz w:val="36"/>
          <w:szCs w:val="36"/>
          <w:u w:val="single"/>
        </w:rPr>
        <w:t>1.LIGA</w:t>
      </w:r>
      <w:proofErr w:type="gramEnd"/>
      <w:r w:rsidRPr="00301B97">
        <w:rPr>
          <w:rFonts w:ascii="Tahoma" w:hAnsi="Tahoma" w:cs="Tahoma"/>
          <w:b/>
          <w:sz w:val="24"/>
          <w:szCs w:val="24"/>
          <w:u w:val="single"/>
        </w:rPr>
        <w:t xml:space="preserve"> -t</w:t>
      </w:r>
      <w:r w:rsidR="003E545A" w:rsidRPr="00301B97">
        <w:rPr>
          <w:rFonts w:ascii="Tahoma" w:hAnsi="Tahoma" w:cs="Tahoma"/>
          <w:b/>
          <w:sz w:val="24"/>
          <w:szCs w:val="24"/>
          <w:u w:val="single"/>
        </w:rPr>
        <w:t xml:space="preserve">urnaje dospělých </w:t>
      </w:r>
      <w:r w:rsidR="003E545A"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na</w:t>
      </w:r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 ZŠ Mendelova </w:t>
      </w:r>
    </w:p>
    <w:p w:rsidR="001D06AA" w:rsidRPr="00301B97" w:rsidRDefault="001D06AA" w:rsidP="001D06A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(vždy od 8:30 až do 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:30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– podle potřeby turnaje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)</w:t>
      </w:r>
    </w:p>
    <w:p w:rsidR="003E545A" w:rsidRPr="003E545A" w:rsidRDefault="003E545A" w:rsidP="003E545A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</w:t>
      </w:r>
      <w:r w:rsidR="001D06AA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022</w:t>
      </w:r>
    </w:p>
    <w:p w:rsidR="003E545A" w:rsidRDefault="003E545A" w:rsidP="003E545A">
      <w:p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 w:rsidR="00301B97"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>19.11.2022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>17.12.2022</w:t>
      </w:r>
      <w:proofErr w:type="gramEnd"/>
    </w:p>
    <w:p w:rsidR="00AE5B11" w:rsidRPr="00FC55B6" w:rsidRDefault="00AE5B11" w:rsidP="00AE5B11">
      <w:pPr>
        <w:pStyle w:val="Odstavecseseznamem"/>
        <w:numPr>
          <w:ilvl w:val="0"/>
          <w:numId w:val="1"/>
        </w:numPr>
        <w:spacing w:after="0" w:line="240" w:lineRule="auto"/>
        <w:rPr>
          <w:rStyle w:val="Siln"/>
          <w:b w:val="0"/>
          <w:bCs w:val="0"/>
          <w:color w:val="385623" w:themeColor="accent6" w:themeShade="80"/>
          <w:u w:val="single"/>
        </w:rPr>
      </w:pPr>
      <w:r w:rsidRPr="005E1339"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 xml:space="preserve">VÍKEND  </w:t>
      </w:r>
      <w:r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26</w:t>
      </w:r>
      <w:r w:rsidRPr="005E1339"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.-</w:t>
      </w:r>
      <w:proofErr w:type="gramStart"/>
      <w:r w:rsidRPr="005E1339"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2</w:t>
      </w:r>
      <w:r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7</w:t>
      </w:r>
      <w:r w:rsidRPr="005E1339"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.11</w:t>
      </w:r>
      <w:r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.2022</w:t>
      </w:r>
      <w:proofErr w:type="gramEnd"/>
      <w:r>
        <w:rPr>
          <w:rStyle w:val="Siln"/>
          <w:rFonts w:ascii="Tahoma" w:hAnsi="Tahoma" w:cs="Tahoma"/>
          <w:color w:val="385623" w:themeColor="accent6" w:themeShade="80"/>
          <w:sz w:val="24"/>
          <w:szCs w:val="24"/>
          <w:u w:val="single"/>
        </w:rPr>
        <w:t>   -  X-MASS CUP 2022</w:t>
      </w:r>
    </w:p>
    <w:p w:rsidR="003E545A" w:rsidRDefault="003E545A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</w:p>
    <w:p w:rsidR="003E545A" w:rsidRPr="003E545A" w:rsidRDefault="003E545A" w:rsidP="003E545A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3E545A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</w:t>
      </w:r>
      <w:r w:rsidR="005E1339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3</w:t>
      </w:r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 </w:t>
      </w:r>
      <w:proofErr w:type="gramStart"/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>7.1.</w:t>
      </w:r>
      <w:r w:rsidR="005E1339">
        <w:rPr>
          <w:rFonts w:ascii="Tahoma" w:eastAsia="Times New Roman" w:hAnsi="Tahoma" w:cs="Tahoma"/>
          <w:bCs/>
          <w:sz w:val="24"/>
          <w:szCs w:val="24"/>
          <w:lang w:eastAsia="cs-CZ"/>
        </w:rPr>
        <w:t>2023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>28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.1.202</w:t>
      </w:r>
      <w:r w:rsidR="005E1339">
        <w:rPr>
          <w:rFonts w:ascii="Tahoma" w:eastAsia="Times New Roman" w:hAnsi="Tahoma" w:cs="Tahoma"/>
          <w:bCs/>
          <w:sz w:val="24"/>
          <w:szCs w:val="24"/>
          <w:lang w:eastAsia="cs-CZ"/>
        </w:rPr>
        <w:t>3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>25</w:t>
      </w:r>
      <w:r w:rsidR="005E1339">
        <w:rPr>
          <w:rFonts w:ascii="Tahoma" w:eastAsia="Times New Roman" w:hAnsi="Tahoma" w:cs="Tahoma"/>
          <w:bCs/>
          <w:sz w:val="24"/>
          <w:szCs w:val="24"/>
          <w:lang w:eastAsia="cs-CZ"/>
        </w:rPr>
        <w:t>.2.2023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BOTA </w:t>
      </w:r>
      <w:proofErr w:type="gramStart"/>
      <w:r w:rsidR="001D06AA">
        <w:rPr>
          <w:rFonts w:ascii="Tahoma" w:eastAsia="Times New Roman" w:hAnsi="Tahoma" w:cs="Tahoma"/>
          <w:bCs/>
          <w:sz w:val="24"/>
          <w:szCs w:val="24"/>
          <w:lang w:eastAsia="cs-CZ"/>
        </w:rPr>
        <w:t>25</w:t>
      </w:r>
      <w:r w:rsidR="005E1339">
        <w:rPr>
          <w:rFonts w:ascii="Tahoma" w:eastAsia="Times New Roman" w:hAnsi="Tahoma" w:cs="Tahoma"/>
          <w:bCs/>
          <w:sz w:val="24"/>
          <w:szCs w:val="24"/>
          <w:lang w:eastAsia="cs-CZ"/>
        </w:rPr>
        <w:t>.3.2023</w:t>
      </w:r>
      <w:proofErr w:type="gramEnd"/>
    </w:p>
    <w:p w:rsidR="003E545A" w:rsidRPr="00301B97" w:rsidRDefault="003E545A" w:rsidP="00301B97">
      <w:pPr>
        <w:pStyle w:val="Bezmezer"/>
        <w:rPr>
          <w:rFonts w:ascii="Tahoma" w:hAnsi="Tahoma" w:cs="Tahoma"/>
          <w:sz w:val="24"/>
          <w:szCs w:val="24"/>
        </w:rPr>
      </w:pPr>
    </w:p>
    <w:p w:rsidR="00301B97" w:rsidRPr="00301B97" w:rsidRDefault="00301B97" w:rsidP="00301B97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r w:rsidRPr="003A4E9C">
        <w:rPr>
          <w:rFonts w:ascii="Tahoma" w:hAnsi="Tahoma" w:cs="Tahoma"/>
          <w:b/>
          <w:sz w:val="36"/>
          <w:szCs w:val="36"/>
          <w:u w:val="single"/>
        </w:rPr>
        <w:t xml:space="preserve">EXTRALIGA </w:t>
      </w:r>
      <w:r w:rsidRPr="00301B97">
        <w:rPr>
          <w:rFonts w:ascii="Tahoma" w:hAnsi="Tahoma" w:cs="Tahoma"/>
          <w:b/>
          <w:sz w:val="24"/>
          <w:szCs w:val="24"/>
          <w:u w:val="single"/>
        </w:rPr>
        <w:t xml:space="preserve">-turnaje dospělých </w:t>
      </w:r>
      <w:proofErr w:type="gramStart"/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na SOU</w:t>
      </w:r>
      <w:proofErr w:type="gramEnd"/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 Zelený Pruh, Praha 4-Krč </w:t>
      </w:r>
    </w:p>
    <w:p w:rsidR="00301B97" w:rsidRPr="00301B97" w:rsidRDefault="00301B97" w:rsidP="00301B97">
      <w:pPr>
        <w:pStyle w:val="Bezmezer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301B97">
        <w:rPr>
          <w:rFonts w:ascii="Tahoma" w:eastAsia="Times New Roman" w:hAnsi="Tahoma" w:cs="Tahoma"/>
          <w:bCs/>
          <w:sz w:val="24"/>
          <w:szCs w:val="24"/>
          <w:lang w:eastAsia="cs-CZ"/>
        </w:rPr>
        <w:t>(podle rozpisu):</w:t>
      </w:r>
    </w:p>
    <w:p w:rsidR="00301B97" w:rsidRPr="003E545A" w:rsidRDefault="005E1339" w:rsidP="00301B9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2022</w:t>
      </w:r>
    </w:p>
    <w:p w:rsidR="00301B97" w:rsidRPr="00301B97" w:rsidRDefault="00301B97" w:rsidP="00301B97">
      <w:pPr>
        <w:pStyle w:val="Bezmezer"/>
        <w:tabs>
          <w:tab w:val="left" w:pos="567"/>
        </w:tabs>
        <w:rPr>
          <w:rStyle w:val="Siln"/>
          <w:rFonts w:ascii="Tahoma" w:hAnsi="Tahoma" w:cs="Tahoma"/>
          <w:b w:val="0"/>
          <w:sz w:val="24"/>
          <w:szCs w:val="24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proofErr w:type="gramStart"/>
      <w:r w:rsidRPr="00301B97">
        <w:rPr>
          <w:rStyle w:val="Siln"/>
          <w:rFonts w:ascii="Tahoma" w:hAnsi="Tahoma" w:cs="Tahoma"/>
          <w:b w:val="0"/>
          <w:sz w:val="24"/>
          <w:szCs w:val="24"/>
        </w:rPr>
        <w:t>2</w:t>
      </w:r>
      <w:r w:rsidR="001D06AA">
        <w:rPr>
          <w:rStyle w:val="Siln"/>
          <w:rFonts w:ascii="Tahoma" w:hAnsi="Tahoma" w:cs="Tahoma"/>
          <w:b w:val="0"/>
          <w:sz w:val="24"/>
          <w:szCs w:val="24"/>
        </w:rPr>
        <w:t>0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>.11.202</w:t>
      </w:r>
      <w:r w:rsidR="001D06AA">
        <w:rPr>
          <w:rStyle w:val="Siln"/>
          <w:rFonts w:ascii="Tahoma" w:hAnsi="Tahoma" w:cs="Tahoma"/>
          <w:b w:val="0"/>
          <w:sz w:val="24"/>
          <w:szCs w:val="24"/>
        </w:rPr>
        <w:t>2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:rsidR="00301B97" w:rsidRPr="00301B97" w:rsidRDefault="001D06AA" w:rsidP="00301B9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r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proofErr w:type="gramStart"/>
      <w:r>
        <w:rPr>
          <w:rStyle w:val="Siln"/>
          <w:rFonts w:ascii="Tahoma" w:hAnsi="Tahoma" w:cs="Tahoma"/>
          <w:b w:val="0"/>
          <w:sz w:val="24"/>
          <w:szCs w:val="24"/>
        </w:rPr>
        <w:t>18</w:t>
      </w:r>
      <w:r w:rsidR="00301B97" w:rsidRPr="00301B97">
        <w:rPr>
          <w:rStyle w:val="Siln"/>
          <w:rFonts w:ascii="Tahoma" w:hAnsi="Tahoma" w:cs="Tahoma"/>
          <w:b w:val="0"/>
          <w:sz w:val="24"/>
          <w:szCs w:val="24"/>
        </w:rPr>
        <w:t>.12.202</w:t>
      </w:r>
      <w:r>
        <w:rPr>
          <w:rStyle w:val="Siln"/>
          <w:rFonts w:ascii="Tahoma" w:hAnsi="Tahoma" w:cs="Tahoma"/>
          <w:b w:val="0"/>
          <w:sz w:val="24"/>
          <w:szCs w:val="24"/>
        </w:rPr>
        <w:t>2</w:t>
      </w:r>
      <w:proofErr w:type="gramEnd"/>
      <w:r w:rsidR="00301B97"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:rsidR="00301B97" w:rsidRDefault="00301B97" w:rsidP="00301B9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</w:p>
    <w:p w:rsidR="00301B97" w:rsidRPr="003E545A" w:rsidRDefault="005E1339" w:rsidP="00301B9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2023</w:t>
      </w:r>
    </w:p>
    <w:p w:rsidR="00301B97" w:rsidRPr="00301B97" w:rsidRDefault="00301B97" w:rsidP="00301B9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1D06AA">
        <w:rPr>
          <w:rStyle w:val="Siln"/>
          <w:rFonts w:ascii="Tahoma" w:hAnsi="Tahoma" w:cs="Tahoma"/>
          <w:b w:val="0"/>
          <w:sz w:val="24"/>
          <w:szCs w:val="24"/>
        </w:rPr>
        <w:t xml:space="preserve">  </w:t>
      </w:r>
      <w:proofErr w:type="gramStart"/>
      <w:r w:rsidR="001D06AA">
        <w:rPr>
          <w:rStyle w:val="Siln"/>
          <w:rFonts w:ascii="Tahoma" w:hAnsi="Tahoma" w:cs="Tahoma"/>
          <w:b w:val="0"/>
          <w:sz w:val="24"/>
          <w:szCs w:val="24"/>
        </w:rPr>
        <w:t>8.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>1.202</w:t>
      </w:r>
      <w:r w:rsidR="005E1339">
        <w:rPr>
          <w:rStyle w:val="Siln"/>
          <w:rFonts w:ascii="Tahoma" w:hAnsi="Tahoma" w:cs="Tahoma"/>
          <w:b w:val="0"/>
          <w:sz w:val="24"/>
          <w:szCs w:val="24"/>
        </w:rPr>
        <w:t>3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  ... 12-20h </w:t>
      </w:r>
      <w:r w:rsidRPr="00301B97">
        <w:rPr>
          <w:b/>
        </w:rPr>
        <w:br/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1D06AA">
        <w:rPr>
          <w:rStyle w:val="Siln"/>
          <w:rFonts w:ascii="Tahoma" w:hAnsi="Tahoma" w:cs="Tahoma"/>
          <w:b w:val="0"/>
          <w:sz w:val="24"/>
          <w:szCs w:val="24"/>
        </w:rPr>
        <w:t>29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>.1.202</w:t>
      </w:r>
      <w:r w:rsidR="005E1339">
        <w:rPr>
          <w:rStyle w:val="Siln"/>
          <w:rFonts w:ascii="Tahoma" w:hAnsi="Tahoma" w:cs="Tahoma"/>
          <w:b w:val="0"/>
          <w:sz w:val="24"/>
          <w:szCs w:val="24"/>
        </w:rPr>
        <w:t>3</w:t>
      </w:r>
      <w:r w:rsidRPr="00301B97">
        <w:rPr>
          <w:b/>
        </w:rPr>
        <w:t> 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:rsidR="00301B97" w:rsidRDefault="00301B97" w:rsidP="00301B97">
      <w:pPr>
        <w:spacing w:after="0" w:line="240" w:lineRule="auto"/>
        <w:rPr>
          <w:color w:val="000000" w:themeColor="text1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>NEDĚLE  </w:t>
      </w:r>
      <w:proofErr w:type="gramStart"/>
      <w:r w:rsidR="001D06AA">
        <w:rPr>
          <w:rStyle w:val="Siln"/>
          <w:rFonts w:ascii="Tahoma" w:hAnsi="Tahoma" w:cs="Tahoma"/>
          <w:b w:val="0"/>
          <w:sz w:val="24"/>
          <w:szCs w:val="24"/>
        </w:rPr>
        <w:t>26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>.2.202</w:t>
      </w:r>
      <w:r w:rsidR="005E1339">
        <w:rPr>
          <w:rStyle w:val="Siln"/>
          <w:rFonts w:ascii="Tahoma" w:hAnsi="Tahoma" w:cs="Tahoma"/>
          <w:b w:val="0"/>
          <w:sz w:val="24"/>
          <w:szCs w:val="24"/>
        </w:rPr>
        <w:t>3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  ... 12-20h </w:t>
      </w:r>
      <w:r w:rsidRPr="00301B97">
        <w:rPr>
          <w:b/>
        </w:rPr>
        <w:br/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1D06AA">
        <w:rPr>
          <w:rStyle w:val="Siln"/>
          <w:rFonts w:ascii="Tahoma" w:hAnsi="Tahoma" w:cs="Tahoma"/>
          <w:b w:val="0"/>
          <w:sz w:val="24"/>
          <w:szCs w:val="24"/>
        </w:rPr>
        <w:t>26</w:t>
      </w:r>
      <w:r w:rsidR="005E1339">
        <w:rPr>
          <w:rStyle w:val="Siln"/>
          <w:rFonts w:ascii="Tahoma" w:hAnsi="Tahoma" w:cs="Tahoma"/>
          <w:b w:val="0"/>
          <w:sz w:val="24"/>
          <w:szCs w:val="24"/>
        </w:rPr>
        <w:t>.3.2023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  ... 12-20h  </w:t>
      </w:r>
      <w:r w:rsidRPr="00301B97">
        <w:rPr>
          <w:b/>
        </w:rPr>
        <w:br/>
      </w:r>
    </w:p>
    <w:p w:rsidR="00FC55B6" w:rsidRPr="005E1339" w:rsidRDefault="00FC55B6" w:rsidP="00FC55B6">
      <w:pPr>
        <w:pStyle w:val="Odstavecseseznamem"/>
        <w:spacing w:after="0" w:line="240" w:lineRule="auto"/>
        <w:rPr>
          <w:color w:val="385623" w:themeColor="accent6" w:themeShade="80"/>
          <w:u w:val="single"/>
        </w:rPr>
      </w:pPr>
    </w:p>
    <w:p w:rsidR="00FC55B6" w:rsidRDefault="00FC55B6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</w:pPr>
    </w:p>
    <w:sectPr w:rsidR="00FC55B6" w:rsidSect="00FC55B6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85327"/>
    <w:multiLevelType w:val="hybridMultilevel"/>
    <w:tmpl w:val="84925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45A"/>
    <w:rsid w:val="001D06AA"/>
    <w:rsid w:val="002F116F"/>
    <w:rsid w:val="00301B97"/>
    <w:rsid w:val="003A4E9C"/>
    <w:rsid w:val="003E545A"/>
    <w:rsid w:val="005E1339"/>
    <w:rsid w:val="007F6B12"/>
    <w:rsid w:val="008134F3"/>
    <w:rsid w:val="008A1AAC"/>
    <w:rsid w:val="00A364D5"/>
    <w:rsid w:val="00AE5B11"/>
    <w:rsid w:val="00D027A7"/>
    <w:rsid w:val="00EE7B0E"/>
    <w:rsid w:val="00FC55B6"/>
    <w:rsid w:val="00FE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E1E8F"/>
  <w15:chartTrackingRefBased/>
  <w15:docId w15:val="{E9818186-A3E8-4B5D-A562-DCCFA8733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A4E9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uiPriority w:val="22"/>
    <w:qFormat/>
    <w:rsid w:val="00301B97"/>
    <w:rPr>
      <w:b/>
      <w:bCs/>
    </w:rPr>
  </w:style>
  <w:style w:type="paragraph" w:styleId="Bezmezer">
    <w:name w:val="No Spacing"/>
    <w:uiPriority w:val="1"/>
    <w:qFormat/>
    <w:rsid w:val="00301B97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E1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0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8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5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A9358-3926-434E-940E-157CC292E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ELI Beamlines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Nešpor Martin</dc:creator>
  <cp:keywords/>
  <dc:description/>
  <cp:lastModifiedBy>Nešpor Martin</cp:lastModifiedBy>
  <cp:revision>2</cp:revision>
  <cp:lastPrinted>2022-05-26T11:59:00Z</cp:lastPrinted>
  <dcterms:created xsi:type="dcterms:W3CDTF">2022-10-10T11:39:00Z</dcterms:created>
  <dcterms:modified xsi:type="dcterms:W3CDTF">2022-10-10T11:39:00Z</dcterms:modified>
</cp:coreProperties>
</file>